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FC" w:rsidRPr="009C79FC" w:rsidRDefault="009C79FC" w:rsidP="0037146E">
      <w:pPr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</w:rPr>
      </w:pPr>
      <w:r w:rsidRPr="009C79FC">
        <w:rPr>
          <w:rFonts w:ascii="Arial" w:eastAsia="Times New Roman" w:hAnsi="Arial" w:cs="Arial"/>
          <w:b/>
          <w:bCs/>
          <w:color w:val="111111"/>
          <w:sz w:val="44"/>
          <w:szCs w:val="44"/>
        </w:rPr>
        <w:t>Консультация для родителей</w:t>
      </w:r>
    </w:p>
    <w:p w:rsidR="0037146E" w:rsidRPr="009C79FC" w:rsidRDefault="009C79FC" w:rsidP="0037146E">
      <w:pPr>
        <w:spacing w:before="180" w:after="180" w:line="240" w:lineRule="auto"/>
        <w:ind w:firstLine="360"/>
        <w:jc w:val="center"/>
        <w:rPr>
          <w:rFonts w:ascii="Arial" w:eastAsia="Times New Roman" w:hAnsi="Arial" w:cs="Arial"/>
          <w:color w:val="111111"/>
          <w:sz w:val="40"/>
          <w:szCs w:val="40"/>
        </w:rPr>
      </w:pPr>
      <w:r w:rsidRPr="009C79FC">
        <w:rPr>
          <w:rFonts w:ascii="Arial" w:eastAsia="Times New Roman" w:hAnsi="Arial" w:cs="Arial"/>
          <w:b/>
          <w:bCs/>
          <w:color w:val="111111"/>
          <w:sz w:val="40"/>
          <w:szCs w:val="40"/>
        </w:rPr>
        <w:t xml:space="preserve"> «Показатель физической подготовленности детей» 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Полноценное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физическое развитие дошкольника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прежде всего современное формирование двигательных навыков и умений,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интереса к различным, доступным ребёнку видам движений, воспитание положительных нравственн</w:t>
      </w: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волевых черт личности.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Учить детей движениям не только нужно, но и необходимо. Физкультурные занятия – самая эффективная школа обучения движениям. С целью укрепления здоровья ребёнка и совершенствования организма средствами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физической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культуры особое внимание следует уделить </w:t>
      </w:r>
      <w:proofErr w:type="spell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физкультурно</w:t>
      </w:r>
      <w:proofErr w:type="spellEnd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оздоровительной работе с детьми, что является одной из главных задач школьного образования.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Физкультурные занятия выполняют ряд задач по физкультурному 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воспитанию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обеспечить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тренировку всех систем и функций организма ребёнка;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- удовлетворять естественную потребность в движении;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формировать двигательные умения и навыки,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физические качества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давать каждому возможность демонстрировать свои двигательные умения сверстникам и учиться у них;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создать условия для разностороннего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детей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использовать полученные навыки в жизни, способность активизации мышления,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творчество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Спортивные игры и упражнения способствуют совершенствованию основных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физиологических систем организма 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(нервной, сердечно – сосудистой, дыхательной, улучшению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физического развития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физических способностей детей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воспитанию положительных морально – волевых качеств, создают благоприятные условия для воспитания дружеских отношений в коллективе, взаимопомощи.</w:t>
      </w:r>
      <w:proofErr w:type="gramEnd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проводятся летом и зимой на открытом воздухе, что является эффективным средством закаливания организма.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Иными словами, на занятиях по физкультуре решается комплекс оздоровительных, образовательных и воспитательных задач.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Условия для проведения занятий по </w:t>
      </w:r>
      <w:r w:rsidRPr="00371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физическому развитию</w:t>
      </w: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удобная одежда </w:t>
      </w:r>
      <w:r w:rsidRPr="00371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(спортивная форма)</w:t>
      </w: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37146E" w:rsidRP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удобная обувь </w:t>
      </w:r>
      <w:r w:rsidRPr="00371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(чешки по размеру)</w:t>
      </w:r>
      <w:proofErr w:type="gramStart"/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14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без признаков простуды.</w:t>
      </w: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i/>
          <w:sz w:val="28"/>
          <w:szCs w:val="28"/>
        </w:rPr>
        <w:t>Как заинтересовать ребенка занятиями физкультурой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Здорового ребенка не нужно заставлять заниматься физкультурой – он сам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нуждается в движении и охотно выполняет все новые и новые задания. Ни в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случае не следует принуждать ребенка к выполнению того или иного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движения или превращать занятия в скучный урок. Постепенно вовлекайте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ребенка во все новые игры и забавы, систематически повторяя их, чтобы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ребенок закрепил изученные движения. Прекрасно, если вы ободрите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ребенка похвалой, удивитесь тому, какой он крепкий, ловкий, сильный,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сколько он уже умеет.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Пробудить у ребенка интерес к занятиям поможет также демонстрация его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умений перед остальными членами семьи или же его сверстниками. Так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постепенно у ребенка развивается уверенность в своих силах и стремление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учиться дальше, осваивая новые, более сложные движения и игры.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Если у ребенка нет желания заниматься, проанализируйте причины такого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негативного отношения к занятиям, чтобы в дальнейшем создавать более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благоприятные условия. Кроме похвалы и поощрения, стимулом для детей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может служить и убедительное объяснение, почему так необходимы занятия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физкультурой (чтобы он не был похож на неуклюжего медвежонка, чтобы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его не перегнали другие дети и т. д.).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разнообразные игрушки и предметы, которые имеются в доме (мячи, обручи,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круги, кегли, скакалки, кубики, а также санки, лыжи, надувные игрушки,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качели, лесенки). Дети, которые лишены таких игрушек, имеют, естественно,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 xml:space="preserve">меньший двигательный опыт, а потому и менее </w:t>
      </w:r>
      <w:proofErr w:type="gramStart"/>
      <w:r w:rsidRPr="0037146E">
        <w:rPr>
          <w:rFonts w:ascii="Times New Roman" w:hAnsi="Times New Roman" w:cs="Times New Roman"/>
          <w:sz w:val="28"/>
          <w:szCs w:val="28"/>
        </w:rPr>
        <w:t>ловки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и проворны, менее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подвижны и смелы, у них замедленная реакция.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Ребенку нужно предоставить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возможность что-нибудь катать, бросать, безопасно лазать, качаться и т. 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 xml:space="preserve">К сожалению, в современных квартирах нет условий для </w:t>
      </w:r>
      <w:proofErr w:type="gramStart"/>
      <w:r w:rsidRPr="0037146E">
        <w:rPr>
          <w:rFonts w:ascii="Times New Roman" w:hAnsi="Times New Roman" w:cs="Times New Roman"/>
          <w:sz w:val="28"/>
          <w:szCs w:val="28"/>
        </w:rPr>
        <w:t>полноценного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двигательного развития ребенка, поэтому родителям следует создать все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необходимые условия на улице, покупать разнообразные игрушки, которые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6E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37146E">
        <w:rPr>
          <w:rFonts w:ascii="Times New Roman" w:hAnsi="Times New Roman" w:cs="Times New Roman"/>
          <w:sz w:val="28"/>
          <w:szCs w:val="28"/>
        </w:rPr>
        <w:t xml:space="preserve"> непосредственно побуждали детей двигаться. В связи с этим помните: чем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лучше вы научите ребенка радоваться движению и пребыванию на природе,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тем лучше подготовите его к самостоятельной жизни.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7146E">
        <w:rPr>
          <w:rFonts w:ascii="Times New Roman" w:hAnsi="Times New Roman" w:cs="Times New Roman"/>
          <w:sz w:val="28"/>
          <w:szCs w:val="28"/>
        </w:rPr>
        <w:t>птимистом, это уже немало! Очень важен эмоциональный фон занятий.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Учтите, что у ребенка свои критерии в оценке любого дела: понравилось или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 xml:space="preserve">не понравилось, было весело или скучно, получалось или нет. Для него </w:t>
      </w:r>
      <w:proofErr w:type="gramStart"/>
      <w:r w:rsidRPr="0037146E">
        <w:rPr>
          <w:rFonts w:ascii="Times New Roman" w:hAnsi="Times New Roman" w:cs="Times New Roman"/>
          <w:sz w:val="28"/>
          <w:szCs w:val="28"/>
        </w:rPr>
        <w:t>важна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и ваша оценка. Если мама сказала: «Молодец, у тебя все получится», –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значит, так оно и есть!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• В непринужденной обстановке любое дело – в удовольствие. Поэтому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больше улыбайтесь и шутите.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• Хорошая музыка создает настроение и задает ритм движений.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• Важно, чтобы каждое движение кроха выполнял с удовольствием и без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t>лишнего напряжения.</w:t>
      </w:r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146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37146E">
        <w:rPr>
          <w:rFonts w:ascii="Times New Roman" w:hAnsi="Times New Roman" w:cs="Times New Roman"/>
          <w:color w:val="C00000"/>
          <w:sz w:val="28"/>
          <w:szCs w:val="28"/>
        </w:rPr>
        <w:t>Чаще хвалите вашего маленького спортсмена за успехи.</w:t>
      </w:r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7146E" w:rsidRDefault="0037146E" w:rsidP="0037146E">
      <w:pPr>
        <w:spacing w:before="180" w:after="18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  <w:t>«Профилактика плоскостопия у детей дошкольного возраста</w:t>
      </w: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</w:pPr>
      <w:r w:rsidRPr="0037146E"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  <w:t>средствами физического воспитания»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FF"/>
          <w:sz w:val="28"/>
          <w:szCs w:val="28"/>
        </w:rPr>
      </w:pP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Формирование здоровья детей, полноценное развитие их организма – одна из главных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проблем, так как здоровье - основное условие, определяющее своевременное физическое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нервно- психическое развитие ребёнка, фундамент его дальнейшего благополучия.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Плоскостопие </w:t>
      </w:r>
      <w:r w:rsidRPr="0037146E">
        <w:rPr>
          <w:rFonts w:ascii="Times New Roman" w:hAnsi="Times New Roman" w:cs="Times New Roman"/>
          <w:color w:val="000000"/>
          <w:sz w:val="24"/>
          <w:szCs w:val="24"/>
        </w:rPr>
        <w:t>— довольно неприятный недуг, который, формируясь в раннем детстве,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негативно сказаться на всей последующей жизни ребенка. При плоскостопии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нарушается опорная функция нижних конечностей, ухудшается их кровоснабжение, отчего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появляются боли, а иногда и судороги в ногах. Стопа становится потливой, холодной,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синюшной. Уплощение стопы влияет на положение таза и позвоночника, что ведет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нарушению осанки. Дети, страдающие плоскостопием, при ходьбе широко размахивают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руками, сильно топают, подгибают ноги в коленях и тазобедренном суставе; походка их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напряженная, неуклюжая.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 дошкольном возрасте стопа находится в стадии интенсивного развития, ее формирование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еще не завершено, поэтому любые неблагоприятные внешние воздействия могут приводить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к возникновению тех или иных функциональных отклонений. Вместе с тем в этом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возрастном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периоде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 отличается большой пластичностью, поэтому можно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приостановить развитие плоскостопия или исправить его путем укрепления мышц и связок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стопы.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Для предупреждения плоскостопия рекомендуются умеренные упражнения для мышц, ног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 стоп, ежедневные прохладные ножные ванны, хождение босиком. Особенно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хождение босиком летом по рыхлой, неровной поверхности, так как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ребенок непроизвольно переносит тяжесть тела на наружный край стопы и поджимает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пальцы, что способствует укреплению свода стопы. Успешная профилактика и коррекция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плоскостопия возможны на основе комплексного использования всех средств физического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воспитания: гигиенических факторов (гигиена обуви и правильный её подбор 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соответствии с назначением) и физических упражнени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>специальные комплексы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упражнений, направленные на укрепление мышц стопы и голени и формирование сводов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стопы).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профилактике плоскостопия у детей в условиях 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доу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должна осуществляться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систематически. Она включает ежегодную диагностику состояния сводов стопы у детей,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создание полноценной развивающей физкультурно-оздоровительной среды, обеспечение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рекомендуемого двигательного режима, соблюдение гигиенических условий, а также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правильную организацию физического воспитания и 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Создание полноценной развивающей физкультурно-оздоровительной среды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предусматривает наличие оборудования и инвентаря, способствующих укреплению мышц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стопы и голени и оказывающих положительное влияние на формирование сводов стопы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(ребристые и наклонные доски, скошенные поверхности, гимнастическая стенка,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веревочные лестницы, обручи, мячи, скакалки, массажные коврики, гимнастические палки,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гимнастические маты, велосипеды, педали которых имеют конусообразный валик,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предназначенный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свода стопы, специальные тренажеры). Следует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детям возможность применения указанного оборудования. Кроме того,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теплое время года необходимо обеспечить возможность систематического использования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природно-оздоровительных факторов, например, оборудовать на групповых участках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естественные грунтовые дорожки.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Успешное решение оздоровительных задач физического воспитания возможно на основе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совместной деятельности педагогического коллектива образовательных учреждений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родителей.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Для привлечения родителей к активному участию в работе профилактической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коррекционной направленности можно использовать различные формы общения с семьей: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родительские собрания, тематические консультации, педагогические беседы, дни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открытых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дверей, открытые занятия по физической культуре, стенды (уголки) для родителей, папки-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передвижки и т.п.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 сохранении и укреплении здоровья подрастающего поколения особое место отводится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образованию человека. Одна из его задач - формирование необходимых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знаний, умений и навыков по использованию средств физического воспитания, и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частности гигиенических факторов, естественных сил природы, физических упражнений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целях профилактики различных заболеваний и функциональных отклонений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этим целесообразно в процессе занятий по 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уделить внимание изучению темы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«Строение и функции стопы. Профилактика плоскостопия».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Представленная методика организации работы по профилактике плоскостопия,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предусматривающая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комплексное использование средств физического воспитания,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эффективна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и позволяет добиться значительного снижения числа детей,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имеющих деформацию стоп.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Ниже приводятся комплексы специальных упражнений, направленных на укрепление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мышц стопы и голени и формирование сводов стоп (см. Приложение). Они могут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применяться в различных частях занятия по физической культуре, а также в других формах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работы по физическому воспитанию – в процессе утренней зарядки, гимнастики после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дневного сна, в качестве домашних заданий и т.п. Наибольший эффект достигается, когда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упражнения выполняются босиком.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Дозировка упражнений зависит от возраста и уровня подготовленности детей и может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составлять от 4-5 раз на этапе разучивания упражнений до 10-12 раз на этапе закрепления 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совершенствования комплекса. С целью создания положительного эмоционального фона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следует выполнять упражнения под музыку (например, для комплекса «утята» в качестве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музыкального сопровождения можно использовать «танец маленьких лебедей» из балета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п.и. Чайковского «лебединое озеро» в современной обработке). Кроме того, необходимо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использовать наглядные пособия (различные картинки, рисунки), а также загадки, песни,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стихотворения, соответствующие сюжету комплекса. Все это будет способствовать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повышению интереса и активности детей и, следовательно, более качественному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выполнению упражнений.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Систематические физические упражнения содействуют развитию двигательного аппарата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детей, повышают возбудимость мышц, темп, силу и координацию движений, мышечный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тонус, общую выносливость, способствуют формированию правильной осанки.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Предупредить плоскостопие легче, чем его лечить, поэтому с раннего возраста необходимо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укреплять мышцы и связки ног.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КОМПЛЕКС «УТЯТА»: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«Утята шагают к реке»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сидя согнув ноги, руки в упоре сзади.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Ходьба на месте, не отрывая носков от пола.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2. «Утка ходит вразвалочку-</w:t>
      </w:r>
      <w:proofErr w:type="spell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спотыкалочку</w:t>
      </w:r>
      <w:proofErr w:type="spellEnd"/>
      <w:r w:rsidRPr="003714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1-2 – поднимая внутренние своды, опереться на наружные края стоп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3-4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3. «Утята встретили на тропинке гусеницу»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то же.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Ползающие движения стоп вперед и назад с помощью пальцев.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4. «Утка крякает»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1-2 – отрывая пятки от пола, развести их в стороны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(«клюв открылся»), произнести «кря-кря»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3-4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5. «Утята учатся плавать»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 – сидя руки в упоре сзади, носки натянуть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 – согнутую правую стопу – вперед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 – разгибая правую стопу, согнутую левую стопу – вперед.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КОМПЛЕКС </w:t>
      </w:r>
      <w:proofErr w:type="gramStart"/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ГИМНАСТИЧЕСКОЙ ПАЛКОЙ: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И.п. – сидя, согнув ноги врозь, стопы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параллельно, руки в упоре сзади, палка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на полу под серединой стоп.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Катать палку вперед-назад двумя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стопами вместе и поочередно.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2. 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1-2 – сгибая пальцы ног, обхватить ими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палку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3-6 – держать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7-8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3. И.п. – то же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1-2 – поднять пятки, опираясь пальцами ног о пол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3-4 – 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4. И.п. – сидя по-турецки, палка вертикально на полу между стопами, хватом двумя руками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придерживать ее за верхний конец.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Движениями стоп вперед-назад вращать палку вокруг вертикальной оси.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5. И.п. – то же.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Стараясь обхватить палку стопами, поочередно перемещать их по палке вверх и вниз.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6. И.п. – стоя ноги вместе на палке, лежащей на полу, руки на пояс.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Ходьба по палке приставным шагом вправо и влево, палка под серединой стоп; то же, 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пятки на палке, а носки на полу; то же, но носки на палке, а пятки на полу.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Примечание. Лучше всего использовать деревянные гимнастические палки длиной 80 см,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диаметром 2 см.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КОМПЛЕКС С ПРЕДМЕТАМИ: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I. Разминка.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Хождение на высоких носочках.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2. Хождение на пяточках.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Основной комплекс упражнений.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1. «Окно» - ребенок, стоя на полу,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разводит и сводит выпрямленные ноги не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отрывая подошв от пола.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2. «Каток» - ребенок катет вперед-назад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мяч, скалку или бутылку. Упражнения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выполняются сначала одной, затем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другой ногой.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3. «Разбойник» - ребенок сидит на полу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согнутыми ногами. Пятки плотно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прижаты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к полу и не отрываются от него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в течение всего времени выполнения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упражнения. Движениями пальцев ноги ребенок старается подтащить по полу полотенце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(или салфетку) на которой лежит груз (камень), сначала одной. Затем другой ногой.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4. «Сборщик» - И.П. – тоже. Собирает пальцами одной ноги различные мелкие предметы,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разложенные на полу, и складывает их в кучку, одной ногой, затем другой. Следует не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допускать падания предметов при переноске.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5. «Художник» - И.П. – тоже. Карандашом, зажатым пальцами ног, рисует на листе бумаги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различные фигуры, придерживая лист другой ногой. Упражнение выполняется сначала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одной, затем другой ногой.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6. «Гусеница» - И.П. – тоже. Сгибая пальцы ноги, ребенок подтягивает пятку вперед, затем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пальцы расправляются и движение повторяется. Упражнение выполняется двумя ногами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одновременно.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7. «Серп» - И.П. – тоже. Подошвы ног на полу, расстояние между ними 20 см. Согнутые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пальцы ног сначала сближаются, а затем разводятся в разные стороны, при этом пятки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остаются на одном месте.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8. «Мельница» - И.П. – тоже. Ноги выпрямлены. Описываются ступнями дуги в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направлениях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9. «Барабанщик» - И.П. – тоже.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Стучим носками ног по полу не касаясь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его пятками.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10. «Веселые прыжки» - И.П. – сидя, ноги плотно прижаты друг к другу. Поднять ноги,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перенести их через лежащий на полу брусок (высота 20 см.), положить на пол, вернуться 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11. «Носильщик» - поднять кубик (мешок, мячик) двумя ногами, перенести его вправо,</w:t>
      </w:r>
    </w:p>
    <w:p w:rsidR="0037146E" w:rsidRP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положить на пол. Вернуть кубик И.</w:t>
      </w:r>
      <w:proofErr w:type="gramStart"/>
      <w:r w:rsidRPr="0037146E">
        <w:rPr>
          <w:rFonts w:ascii="Times New Roman" w:hAnsi="Times New Roman" w:cs="Times New Roman"/>
          <w:color w:val="000000"/>
          <w:sz w:val="24"/>
          <w:szCs w:val="24"/>
        </w:rPr>
        <w:t>П.</w:t>
      </w:r>
      <w:proofErr w:type="gramEnd"/>
      <w:r w:rsidRPr="0037146E">
        <w:rPr>
          <w:rFonts w:ascii="Times New Roman" w:hAnsi="Times New Roman" w:cs="Times New Roman"/>
          <w:color w:val="000000"/>
          <w:sz w:val="24"/>
          <w:szCs w:val="24"/>
        </w:rPr>
        <w:t xml:space="preserve"> Затем кубик перенести в левую сторону, вернуться в</w:t>
      </w:r>
    </w:p>
    <w:p w:rsidR="0037146E" w:rsidRDefault="0037146E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46E">
        <w:rPr>
          <w:rFonts w:ascii="Times New Roman" w:hAnsi="Times New Roman" w:cs="Times New Roman"/>
          <w:color w:val="000000"/>
          <w:sz w:val="24"/>
          <w:szCs w:val="24"/>
        </w:rPr>
        <w:t>И.П.</w:t>
      </w:r>
    </w:p>
    <w:p w:rsidR="009C79FC" w:rsidRPr="0037146E" w:rsidRDefault="009C79FC" w:rsidP="0037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C79FC" w:rsidRPr="0037146E" w:rsidSect="003714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E"/>
    <w:rsid w:val="0037146E"/>
    <w:rsid w:val="009C79FC"/>
    <w:rsid w:val="00D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37146E"/>
    <w:pPr>
      <w:spacing w:before="180" w:after="180" w:line="240" w:lineRule="auto"/>
      <w:ind w:firstLine="360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371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37146E"/>
    <w:pPr>
      <w:spacing w:before="180" w:after="180" w:line="240" w:lineRule="auto"/>
      <w:ind w:firstLine="360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371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1635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2020-02-28T07:53:00Z</dcterms:created>
  <dcterms:modified xsi:type="dcterms:W3CDTF">2020-02-28T07:53:00Z</dcterms:modified>
</cp:coreProperties>
</file>